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3" w:rsidRDefault="00C05123" w:rsidP="00C05123">
      <w:r>
        <w:t>Pakuotės lapelis: informacija vartotojui</w:t>
      </w:r>
    </w:p>
    <w:p w:rsidR="00C05123" w:rsidRDefault="00C05123" w:rsidP="00C05123">
      <w:bookmarkStart w:id="0" w:name="_GoBack"/>
      <w:r>
        <w:t>Colobreathe</w:t>
      </w:r>
      <w:bookmarkEnd w:id="0"/>
      <w:r>
        <w:t xml:space="preserve"> 1 662 500 TV įkvepiamieji milteliai (kietosios kapsulės)</w:t>
      </w:r>
    </w:p>
    <w:p w:rsidR="00C05123" w:rsidRDefault="00C05123" w:rsidP="00C05123">
      <w:r>
        <w:t>Kolistimetato natrio druska</w:t>
      </w:r>
    </w:p>
    <w:p w:rsidR="00C05123" w:rsidRDefault="00C05123" w:rsidP="00C05123">
      <w:r>
        <w:t>Atidžiai perskaitykite visą šį lapelį, prieš pradėdami vartoti vaistą, nes jame pateikiama Jums</w:t>
      </w:r>
    </w:p>
    <w:p w:rsidR="00C05123" w:rsidRDefault="00C05123" w:rsidP="00C05123">
      <w:r>
        <w:t>svarbi informacija.</w:t>
      </w:r>
    </w:p>
    <w:p w:rsidR="00C05123" w:rsidRDefault="00C05123" w:rsidP="00C05123">
      <w:r>
        <w:t>- Neišmeskite šio lapelio, nes vėl gali prireikti jį perskaityti.</w:t>
      </w:r>
    </w:p>
    <w:p w:rsidR="00C05123" w:rsidRDefault="00C05123" w:rsidP="00C05123">
      <w:r>
        <w:t>- Jeigu kiltų daugiau klausimų, kreipkitės į gydytoją arba vaistininką.</w:t>
      </w:r>
    </w:p>
    <w:p w:rsidR="00C05123" w:rsidRDefault="00C05123" w:rsidP="00C05123">
      <w:r>
        <w:t>- Šis vaistas skirtas tik Jums, todėl kitiems žmonėms jo duoti negalima. Vaistas gali jiems pakenkti</w:t>
      </w:r>
    </w:p>
    <w:p w:rsidR="00C05123" w:rsidRDefault="00C05123" w:rsidP="00C05123">
      <w:r>
        <w:t>(net tiems, kurių ligos požymiai yra tokie patys kaip Jūsų).</w:t>
      </w:r>
    </w:p>
    <w:p w:rsidR="00C05123" w:rsidRDefault="00C05123" w:rsidP="00C05123">
      <w:r>
        <w:t>- Jeigu pasireiškė šalutinis poveikis (net jeigu jis šiame lapelyje nenurodytas), kreipkitės į gydytoją</w:t>
      </w:r>
    </w:p>
    <w:p w:rsidR="00C05123" w:rsidRDefault="00C05123" w:rsidP="00C05123">
      <w:r>
        <w:t>arba vaistininką. Žr. 4 skyrių.</w:t>
      </w:r>
    </w:p>
    <w:p w:rsidR="00C05123" w:rsidRDefault="00C05123" w:rsidP="00C05123">
      <w:r>
        <w:t>Apie ką rašoma šiame lapelyje?</w:t>
      </w:r>
    </w:p>
    <w:p w:rsidR="00C05123" w:rsidRDefault="00C05123" w:rsidP="00C05123">
      <w:r>
        <w:t>1. Kas yra Colobreathe ir kam jis vartojamas</w:t>
      </w:r>
    </w:p>
    <w:p w:rsidR="00C05123" w:rsidRDefault="00C05123" w:rsidP="00C05123">
      <w:r>
        <w:t>2. Kas žinotina prieš vartojant Colobreathe</w:t>
      </w:r>
    </w:p>
    <w:p w:rsidR="00C05123" w:rsidRDefault="00C05123" w:rsidP="00C05123">
      <w:r>
        <w:t>3. Kaip vartoti Colobreathe</w:t>
      </w:r>
    </w:p>
    <w:p w:rsidR="00C05123" w:rsidRDefault="00C05123" w:rsidP="00C05123">
      <w:r>
        <w:t>4. Galimas šalutinis poveikis</w:t>
      </w:r>
    </w:p>
    <w:p w:rsidR="00C05123" w:rsidRDefault="00C05123" w:rsidP="00C05123">
      <w:r>
        <w:t>5. Kaip laikyti Colobreathe</w:t>
      </w:r>
    </w:p>
    <w:p w:rsidR="00C05123" w:rsidRDefault="00C05123" w:rsidP="00C05123">
      <w:r>
        <w:t>6. Pakuotės turinys ir kita informacija</w:t>
      </w:r>
    </w:p>
    <w:p w:rsidR="00C05123" w:rsidRDefault="00C05123" w:rsidP="00C05123">
      <w:r>
        <w:t>1. Kas yra Colobreathe ir kam jis vartojamas</w:t>
      </w:r>
    </w:p>
    <w:p w:rsidR="00C05123" w:rsidRDefault="00C05123" w:rsidP="00C05123">
      <w:r>
        <w:t>Colobreathe sudėtyje yra kolistimetato natrio druskos – taip vadinamosios polimiksino grupės</w:t>
      </w:r>
    </w:p>
    <w:p w:rsidR="00C05123" w:rsidRDefault="00C05123" w:rsidP="00C05123">
      <w:r>
        <w:t>antibiotiko.</w:t>
      </w:r>
    </w:p>
    <w:p w:rsidR="00C05123" w:rsidRDefault="00C05123" w:rsidP="00C05123">
      <w:r>
        <w:t>Colobreathe naudojama suvaldyti atkaklias plaučių infekcijas, kurias sukelia bakterija Pseudomonas</w:t>
      </w:r>
    </w:p>
    <w:p w:rsidR="00C05123" w:rsidRDefault="00C05123" w:rsidP="00C05123">
      <w:r>
        <w:t>aeruginosa suaugusiems pacientams ir 6 metų amžiaus bei vyresniems vaikams, sergantiems cistine</w:t>
      </w:r>
    </w:p>
    <w:p w:rsidR="00C05123" w:rsidRDefault="00C05123" w:rsidP="00C05123">
      <w:r>
        <w:t>fibroze. Beveik visi cistine fibroze sergantys pacientai tam tikru gyvenimo laikotarpiu užsikrečia</w:t>
      </w:r>
    </w:p>
    <w:p w:rsidR="00C05123" w:rsidRDefault="00C05123" w:rsidP="00C05123">
      <w:r>
        <w:t>bakterija Pseudomonas aeruginosa. Kai kurie žmonės šią infekcija užsikrės būdami labai jauni, o kiti -</w:t>
      </w:r>
    </w:p>
    <w:p w:rsidR="00C05123" w:rsidRDefault="00C05123" w:rsidP="00C05123">
      <w:r>
        <w:lastRenderedPageBreak/>
        <w:t>žymiai vėliau. Jeigu ši infekcija nėra tinkamai gydoma, ji gali pažeisti plaučius.</w:t>
      </w:r>
    </w:p>
    <w:p w:rsidR="00C05123" w:rsidRDefault="00C05123" w:rsidP="00C05123">
      <w:r>
        <w:t>Kaip jis veikia</w:t>
      </w:r>
    </w:p>
    <w:p w:rsidR="00C05123" w:rsidRDefault="00C05123" w:rsidP="00C05123">
      <w:r>
        <w:t>Colobreathe veikia pažeisdamas bakterijų ląstelių membraną, jo sukeltas poveikis yra mirtinas</w:t>
      </w:r>
    </w:p>
    <w:p w:rsidR="00C05123" w:rsidRDefault="00C05123" w:rsidP="00C05123">
      <w:r>
        <w:t>bakterijoms.</w:t>
      </w:r>
    </w:p>
    <w:p w:rsidR="00C05123" w:rsidRDefault="00C05123" w:rsidP="00C05123">
      <w:r>
        <w:t>2. Kas žinotina prieš vartojant Colobreathe</w:t>
      </w:r>
    </w:p>
    <w:p w:rsidR="00C05123" w:rsidRDefault="00C05123" w:rsidP="00C05123">
      <w:r>
        <w:t>Colobreathe vartoti negalima:</w:t>
      </w:r>
    </w:p>
    <w:p w:rsidR="00C05123" w:rsidRDefault="00C05123" w:rsidP="00C05123">
      <w:r>
        <w:t>• jeigu Jums (ar Jūsų vaikui) yra alergija kolistimetato natrio druskai, kolistino sulfatui arba</w:t>
      </w:r>
    </w:p>
    <w:p w:rsidR="00C05123" w:rsidRDefault="00C05123" w:rsidP="00C05123">
      <w:r>
        <w:t>polimiksinams.</w:t>
      </w:r>
    </w:p>
    <w:p w:rsidR="00C05123" w:rsidRDefault="00C05123" w:rsidP="00C05123">
      <w:r>
        <w:t>Įspėjimai ir atsargumo priemonės</w:t>
      </w:r>
    </w:p>
    <w:p w:rsidR="00C05123" w:rsidRDefault="00C05123" w:rsidP="00C05123">
      <w:r>
        <w:t>Pasakykite savo gydytojui, jeigu Jūs turėjote ar Jūsų vaikas kada nors turėjo šių negalavimų:</w:t>
      </w:r>
    </w:p>
    <w:p w:rsidR="00C05123" w:rsidRDefault="00C05123" w:rsidP="00C05123">
      <w:r>
        <w:t>• anksčiau blogai reagavote į įkvėpiamus sausų miltelių vaistus, nebent tai jau aptarėte su savo</w:t>
      </w:r>
    </w:p>
    <w:p w:rsidR="00C05123" w:rsidRDefault="00C05123" w:rsidP="00C05123">
      <w:r>
        <w:t>gydytoju;</w:t>
      </w:r>
    </w:p>
    <w:p w:rsidR="00C05123" w:rsidRDefault="00C05123" w:rsidP="00C05123">
      <w:r>
        <w:t>• sergate raumenų liga, vadinama sunkiąja miastenija arba įgimta liga, porfirija;</w:t>
      </w:r>
    </w:p>
    <w:p w:rsidR="00C05123" w:rsidRDefault="00C05123" w:rsidP="00C05123">
      <w:r>
        <w:t>• kraujo skrepliuose (atkosėjamose išskyrose).</w:t>
      </w:r>
    </w:p>
    <w:p w:rsidR="00C05123" w:rsidRDefault="00C05123" w:rsidP="00C05123">
      <w:r>
        <w:t>21</w:t>
      </w:r>
    </w:p>
    <w:p w:rsidR="00C05123" w:rsidRDefault="00C05123" w:rsidP="00C05123">
      <w:r>
        <w:t>Po kiekvienos Colobreathe inhaliacijos, burną reikia išskalauti vandeniu. Skalaujamo vandens nuryti</w:t>
      </w:r>
    </w:p>
    <w:p w:rsidR="00C05123" w:rsidRDefault="00C05123" w:rsidP="00C05123">
      <w:r>
        <w:t>negalima. Skalavimas gali sumažinti burnos grybelinės superinfekcijos išsivystymo gydymo metu</w:t>
      </w:r>
    </w:p>
    <w:p w:rsidR="00C05123" w:rsidRDefault="00C05123" w:rsidP="00C05123">
      <w:r>
        <w:t>pavojų ir taip pat gali sumažinti nemalonų skonį, susijusį su kolistimetato natrio druska.</w:t>
      </w:r>
    </w:p>
    <w:p w:rsidR="00C05123" w:rsidRDefault="00C05123" w:rsidP="00C05123">
      <w:r>
        <w:t>Kai Jūs pradėsite (ar Jūsų vaikas pradės) vartoti Colobreathe, gali atsirasti kosulys, dusulys, krūtinės</w:t>
      </w:r>
    </w:p>
    <w:p w:rsidR="00C05123" w:rsidRDefault="00C05123" w:rsidP="00C05123">
      <w:r>
        <w:t>veržimas arba švokštimas. Šie nepageidaujami reiškiniai gali sumažėti toliau vartojant inhaliatorių</w:t>
      </w:r>
    </w:p>
    <w:p w:rsidR="00C05123" w:rsidRDefault="00C05123" w:rsidP="00C05123">
      <w:r>
        <w:t>arba jūsų gydytojas gali išrašyti bronchus plečiančių vaistų, vartojamų prieš vartojant Colobreathe</w:t>
      </w:r>
    </w:p>
    <w:p w:rsidR="00C05123" w:rsidRDefault="00C05123" w:rsidP="00C05123">
      <w:r>
        <w:t>arba po jo. Jeigu kuris nors iš poveikių ir toliau vargina, susisiekite su savo gydytoju, kuris gali</w:t>
      </w:r>
    </w:p>
    <w:p w:rsidR="00C05123" w:rsidRDefault="00C05123" w:rsidP="00C05123">
      <w:r>
        <w:t>pakeisti gydymą.</w:t>
      </w:r>
    </w:p>
    <w:p w:rsidR="00C05123" w:rsidRDefault="00C05123" w:rsidP="00C05123">
      <w:r>
        <w:t>Jeigu Jums (ar Jūsų vaikui) yra kokių nors inkstų ar nervų sutrikimų, Colobreathe skirti reikia</w:t>
      </w:r>
    </w:p>
    <w:p w:rsidR="00C05123" w:rsidRDefault="00C05123" w:rsidP="00C05123">
      <w:r>
        <w:t>atsargiai, tačiau gydytojas apie tai jau žinos.</w:t>
      </w:r>
    </w:p>
    <w:p w:rsidR="00C05123" w:rsidRDefault="00C05123" w:rsidP="00C05123">
      <w:r>
        <w:lastRenderedPageBreak/>
        <w:t>Jeigu Jums (ar Jūsų vaikui) reikia vartoti kolistimetato kitokiu pavidalu, pvz., injekcijos ar</w:t>
      </w:r>
    </w:p>
    <w:p w:rsidR="00C05123" w:rsidRDefault="00C05123" w:rsidP="00C05123">
      <w:r>
        <w:t>purškimamojo vaisto, tai daryti reikia atsargiai, tačiau gydytojas apie tai jau žinos.</w:t>
      </w:r>
    </w:p>
    <w:p w:rsidR="00C05123" w:rsidRDefault="00C05123" w:rsidP="00C05123">
      <w:r>
        <w:t>Vaikams</w:t>
      </w:r>
    </w:p>
    <w:p w:rsidR="00C05123" w:rsidRDefault="00C05123" w:rsidP="00C05123">
      <w:r>
        <w:t>Neduokite Colobreathe jaunesniems kaip 6 metų amžiaus vaikams, nes jis jiems netinka.</w:t>
      </w:r>
    </w:p>
    <w:p w:rsidR="00C05123" w:rsidRDefault="00C05123" w:rsidP="00C05123">
      <w:r>
        <w:t>Kiti vaistai ir Colobreathe</w:t>
      </w:r>
    </w:p>
    <w:p w:rsidR="00C05123" w:rsidRDefault="00C05123" w:rsidP="00C05123">
      <w:r>
        <w:t>Jeigu Jūs vartojate (ar Jūsų vaikas vartoja) ar neseniai vartojote (ar Jūsų vaikas vartojo) vaistų arba dėl</w:t>
      </w:r>
    </w:p>
    <w:p w:rsidR="00C05123" w:rsidRDefault="00C05123" w:rsidP="00C05123">
      <w:r>
        <w:t>to nesate tikri, apie tai pasakykite gydytojui arba vaistininkui, ypač:</w:t>
      </w:r>
    </w:p>
    <w:p w:rsidR="00C05123" w:rsidRDefault="00C05123" w:rsidP="00C05123">
      <w:r>
        <w:t>• jeigu Jūs vartojate (ar Jūsų vaikas vartojo) aminoglikozidų antibiotikų, vartojamų infekcijoms</w:t>
      </w:r>
    </w:p>
    <w:p w:rsidR="00C05123" w:rsidRDefault="00C05123" w:rsidP="00C05123">
      <w:r>
        <w:t>gydyti, reikia būti atsargiems;</w:t>
      </w:r>
    </w:p>
    <w:p w:rsidR="00C05123" w:rsidRDefault="00C05123" w:rsidP="00C05123">
      <w:r>
        <w:t>• jeigu Jūs sergate (ar Jūsų vaikas serga) sunkiąja miastenija ir vartojate (Jūsų vaikas vartoja)</w:t>
      </w:r>
    </w:p>
    <w:p w:rsidR="00C05123" w:rsidRDefault="00C05123" w:rsidP="00C05123">
      <w:r>
        <w:t>makrolidų grupės antibiotikų, pvz., azitromicino ir klaritromicino ar fluorochinolonų, pvz.,</w:t>
      </w:r>
    </w:p>
    <w:p w:rsidR="00C05123" w:rsidRDefault="00C05123" w:rsidP="00C05123">
      <w:r>
        <w:t>norfloksacino ir ciprofloksacino - jų kartu vartojant su Colobreathe, gali padidėti raumenų</w:t>
      </w:r>
    </w:p>
    <w:p w:rsidR="00C05123" w:rsidRDefault="00C05123" w:rsidP="00C05123">
      <w:r>
        <w:t>silpnumas;</w:t>
      </w:r>
    </w:p>
    <w:p w:rsidR="00C05123" w:rsidRDefault="00C05123" w:rsidP="00C05123">
      <w:r>
        <w:t>• jeigu Jūs vartojate (ar Jūsų vaikas vartoja) kolistimetatą injekcijos arba purškiamojo vaisto</w:t>
      </w:r>
    </w:p>
    <w:p w:rsidR="00C05123" w:rsidRDefault="00C05123" w:rsidP="00C05123">
      <w:r>
        <w:t>pavidalu, reikia būti atsargiems;</w:t>
      </w:r>
    </w:p>
    <w:p w:rsidR="00C05123" w:rsidRDefault="00C05123" w:rsidP="00C05123">
      <w:r>
        <w:t>• Jeigu Jums (ar Jūsų vaikui) atliekama bendrinė nejautra, reikia būti atsargiems.</w:t>
      </w:r>
    </w:p>
    <w:p w:rsidR="00C05123" w:rsidRDefault="00C05123" w:rsidP="00C05123">
      <w:r>
        <w:t>Nėštumas ir žindymo laikotarpis</w:t>
      </w:r>
    </w:p>
    <w:p w:rsidR="00C05123" w:rsidRDefault="00C05123" w:rsidP="00C05123">
      <w:r>
        <w:t>Jeigu esate nėščia, žindote kūdikį, manote, kad galbūt esate nėščia arba planuojate pastoti, tai prieš</w:t>
      </w:r>
    </w:p>
    <w:p w:rsidR="00C05123" w:rsidRDefault="00C05123" w:rsidP="00C05123">
      <w:r>
        <w:t>vartodama šį vaistą pasitarkite su gydytoju arba vaistininku.</w:t>
      </w:r>
    </w:p>
    <w:p w:rsidR="00C05123" w:rsidRDefault="00C05123" w:rsidP="00C05123">
      <w:r>
        <w:t>Duomenų apie Colobreathe saugumą nėštumo metu nėra. Prieš vartojant Colobreathe, jūsų gydytojas</w:t>
      </w:r>
    </w:p>
    <w:p w:rsidR="00C05123" w:rsidRDefault="00C05123" w:rsidP="00C05123">
      <w:r>
        <w:t>pasakys, ar vaisto nauda didesnė, nei pavojus.</w:t>
      </w:r>
    </w:p>
    <w:p w:rsidR="00C05123" w:rsidRDefault="00C05123" w:rsidP="00C05123">
      <w:r>
        <w:t>Kolistimetato natrio druska gali išsiskirti į motinos pieną. Prašome Colobreathe vartojimą aptarti su</w:t>
      </w:r>
    </w:p>
    <w:p w:rsidR="00C05123" w:rsidRDefault="00C05123" w:rsidP="00C05123">
      <w:r>
        <w:t>savo gydytoju.</w:t>
      </w:r>
    </w:p>
    <w:p w:rsidR="00C05123" w:rsidRDefault="00C05123" w:rsidP="00C05123">
      <w:r>
        <w:t>Vairavimas ir mechanizmų valdymas</w:t>
      </w:r>
    </w:p>
    <w:p w:rsidR="00C05123" w:rsidRDefault="00C05123" w:rsidP="00C05123">
      <w:r>
        <w:t>Gali būti, kad vartojant Colobreathe, galite jausti galvos svaigimą, sumišimą ar gali pablogėti</w:t>
      </w:r>
    </w:p>
    <w:p w:rsidR="00C05123" w:rsidRDefault="00C05123" w:rsidP="00C05123">
      <w:r>
        <w:lastRenderedPageBreak/>
        <w:t>regėjimas. Nevairuokite ir nevaldykite mechanizmų kol šie simptomai neišnyks.</w:t>
      </w:r>
    </w:p>
    <w:p w:rsidR="00C05123" w:rsidRDefault="00C05123" w:rsidP="00C05123">
      <w:r>
        <w:t>3. Kaip vartoti Colobreathe</w:t>
      </w:r>
    </w:p>
    <w:p w:rsidR="00C05123" w:rsidRDefault="00C05123" w:rsidP="00C05123">
      <w:r>
        <w:t>Visada vartokite šį vaistą tiksliai kaip nurodė gydytojas. Jeigu abejojate (ar Jūsų vaikas abejoja),</w:t>
      </w:r>
    </w:p>
    <w:p w:rsidR="00C05123" w:rsidRDefault="00C05123" w:rsidP="00C05123">
      <w:r>
        <w:t>kreipkitės į gydytoją arba vaistininką.</w:t>
      </w:r>
    </w:p>
    <w:p w:rsidR="00C05123" w:rsidRDefault="00C05123" w:rsidP="00C05123">
      <w:r>
        <w:t>Pirmąją dozę reikia pavartoti prižiūrint gydytojui.</w:t>
      </w:r>
    </w:p>
    <w:p w:rsidR="00C05123" w:rsidRDefault="00C05123" w:rsidP="00C05123">
      <w:r>
        <w:t>22</w:t>
      </w:r>
    </w:p>
    <w:p w:rsidR="00C05123" w:rsidRDefault="00C05123" w:rsidP="00C05123">
      <w:r>
        <w:t>Dozavimas</w:t>
      </w:r>
    </w:p>
    <w:p w:rsidR="00C05123" w:rsidRDefault="00C05123" w:rsidP="00C05123">
      <w:r>
        <w:t>Suaugusieji ir 6 metų ir vyresni vaikai</w:t>
      </w:r>
    </w:p>
    <w:p w:rsidR="00C05123" w:rsidRDefault="00C05123" w:rsidP="00C05123">
      <w:r>
        <w:t>• Colobreathe kapsulės turinį reikia įkvėpti du kartus per dieną Turbospin inhaliatoriumi.</w:t>
      </w:r>
    </w:p>
    <w:p w:rsidR="00C05123" w:rsidRDefault="00C05123" w:rsidP="00C05123">
      <w:r>
        <w:t>• Tarp dozių turi būti 12 valandų tarpas.</w:t>
      </w:r>
    </w:p>
    <w:p w:rsidR="00C05123" w:rsidRDefault="00C05123" w:rsidP="00C05123">
      <w:r>
        <w:t>Eiliškumas, kaip reikia taikyti kitus gydymo būdus</w:t>
      </w:r>
    </w:p>
    <w:p w:rsidR="00C05123" w:rsidRDefault="00C05123" w:rsidP="00C05123">
      <w:r>
        <w:t>Jeigu Jūs vartojate (ar Jūsų vaikas vartoja) kitus vaistus nuo cistinės fibrozės, juos reikia vartoti šia</w:t>
      </w:r>
    </w:p>
    <w:p w:rsidR="00C05123" w:rsidRDefault="00C05123" w:rsidP="00C05123">
      <w:r>
        <w:t>eile:</w:t>
      </w:r>
    </w:p>
    <w:p w:rsidR="00C05123" w:rsidRDefault="00C05123" w:rsidP="00C05123">
      <w:r>
        <w:t>• inhaliuojamieji bronchus plečiantys preparatai,</w:t>
      </w:r>
    </w:p>
    <w:p w:rsidR="00C05123" w:rsidRDefault="00C05123" w:rsidP="00C05123">
      <w:r>
        <w:t>• krūtinės ląstos fizioterapija,</w:t>
      </w:r>
    </w:p>
    <w:p w:rsidR="00C05123" w:rsidRDefault="00C05123" w:rsidP="00C05123">
      <w:r>
        <w:t>• kiti inhaliuojamieji vaistai,</w:t>
      </w:r>
    </w:p>
    <w:p w:rsidR="00C05123" w:rsidRDefault="00C05123" w:rsidP="00C05123">
      <w:r>
        <w:t>• po to Colobreathe.</w:t>
      </w:r>
    </w:p>
    <w:p w:rsidR="00C05123" w:rsidRDefault="00C05123" w:rsidP="00C05123">
      <w:r>
        <w:t>Jūsų (Jūsų vaiko) gydymo eiliškumą turi patvirtinti gydytojas.</w:t>
      </w:r>
    </w:p>
    <w:p w:rsidR="00C05123" w:rsidRDefault="00C05123" w:rsidP="00C05123">
      <w:r>
        <w:t>Vartojimo metodas</w:t>
      </w:r>
    </w:p>
    <w:p w:rsidR="00C05123" w:rsidRDefault="00C05123" w:rsidP="00C05123">
      <w:r>
        <w:t>Colobreathe milteliai iš kapsulės įkvepiami į plaučius naudojant rankinį inhaliatorių, vadinamą</w:t>
      </w:r>
    </w:p>
    <w:p w:rsidR="00C05123" w:rsidRDefault="00C05123" w:rsidP="00C05123">
      <w:r>
        <w:t>Turbospin. Colobreathe galima vartoti tik su šiuo prietaisu.</w:t>
      </w:r>
    </w:p>
    <w:p w:rsidR="00C05123" w:rsidRDefault="00C05123" w:rsidP="00C05123">
      <w:r>
        <w:t>Nenurykite Colobreathe kapsulių.</w:t>
      </w:r>
    </w:p>
    <w:p w:rsidR="00C05123" w:rsidRDefault="00C05123" w:rsidP="00C05123">
      <w:r>
        <w:t>Norėdami įkvėpti Colobreathe iš kapsulės per Turbospin inhaliatorių, laikykitės žemiau aprašytos</w:t>
      </w:r>
    </w:p>
    <w:p w:rsidR="00C05123" w:rsidRDefault="00C05123" w:rsidP="00C05123">
      <w:r>
        <w:t>tvarkos. Pradedant gydymą Jūsų gydytojas, vaistininkas arba slaugytoja turi Jums (ar Jūsų vaikui)</w:t>
      </w:r>
    </w:p>
    <w:p w:rsidR="00C05123" w:rsidRDefault="00C05123" w:rsidP="00C05123">
      <w:r>
        <w:t>parodyti, kaip įkvėpti vaistą.</w:t>
      </w:r>
    </w:p>
    <w:p w:rsidR="00C05123" w:rsidRDefault="00C05123" w:rsidP="00C05123">
      <w:r>
        <w:lastRenderedPageBreak/>
        <w:t>Colobreathe vartojimas naudojant Turbospin inhaliatorių</w:t>
      </w:r>
    </w:p>
    <w:p w:rsidR="00C05123" w:rsidRDefault="00C05123" w:rsidP="00C05123">
      <w:r>
        <w:t>Turbospin paruošimas</w:t>
      </w:r>
    </w:p>
    <w:p w:rsidR="00C05123" w:rsidRDefault="00C05123" w:rsidP="00C05123">
      <w:r>
        <w:t>1. Nuimkite dangtelį, jį švelniai truktelėdami.</w:t>
      </w:r>
    </w:p>
    <w:p w:rsidR="00C05123" w:rsidRDefault="00C05123" w:rsidP="00C05123">
      <w:r>
        <w:t>Kabiklis</w:t>
      </w:r>
    </w:p>
    <w:p w:rsidR="00C05123" w:rsidRDefault="00C05123" w:rsidP="00C05123">
      <w:r>
        <w:t>Dangtelis</w:t>
      </w:r>
    </w:p>
    <w:p w:rsidR="00C05123" w:rsidRDefault="00C05123" w:rsidP="00C05123">
      <w:r>
        <w:t>Kandiklis</w:t>
      </w:r>
    </w:p>
    <w:p w:rsidR="00C05123" w:rsidRDefault="00C05123" w:rsidP="00C05123">
      <w:r>
        <w:t>Oro plyšiai</w:t>
      </w:r>
    </w:p>
    <w:p w:rsidR="00C05123" w:rsidRDefault="00C05123" w:rsidP="00C05123">
      <w:r>
        <w:t>Pulverizacijos</w:t>
      </w:r>
    </w:p>
    <w:p w:rsidR="00C05123" w:rsidRDefault="00C05123" w:rsidP="00C05123">
      <w:r>
        <w:t>kamera</w:t>
      </w:r>
    </w:p>
    <w:p w:rsidR="00C05123" w:rsidRDefault="00C05123" w:rsidP="00C05123">
      <w:r>
        <w:t>Kotas</w:t>
      </w:r>
    </w:p>
    <w:p w:rsidR="00C05123" w:rsidRDefault="00C05123" w:rsidP="00C05123">
      <w:r>
        <w:t>Vožtuvėlis.</w:t>
      </w:r>
    </w:p>
    <w:p w:rsidR="00C05123" w:rsidRDefault="00C05123" w:rsidP="00C05123">
      <w:r>
        <w:t>23</w:t>
      </w:r>
    </w:p>
    <w:p w:rsidR="00C05123" w:rsidRDefault="00C05123" w:rsidP="00C05123">
      <w:r>
        <w:t>2. Nusukite kandiklį, atidengdami Turbospin inhaliatoriaus kamerą.</w:t>
      </w:r>
    </w:p>
    <w:p w:rsidR="00C05123" w:rsidRDefault="00C05123" w:rsidP="00C05123">
      <w:r>
        <w:t>3. Iš lizdinės plokštelės išimkite vieną kapsulę. Išėmę kapsulę, ją suvartokite nedelsdami.</w:t>
      </w:r>
    </w:p>
    <w:p w:rsidR="00C05123" w:rsidRDefault="00C05123" w:rsidP="00C05123">
      <w:r>
        <w:t>4. Kapsulę plačiausiu galu priekyje švelniai įdėkite į kamerą. Nestumkite stipriai.</w:t>
      </w:r>
    </w:p>
    <w:p w:rsidR="00C05123" w:rsidRDefault="00C05123" w:rsidP="00C05123">
      <w:r>
        <w:t>5. Dabar kandiklį vėl užsukite į vietą.</w:t>
      </w:r>
    </w:p>
    <w:p w:rsidR="00C05123" w:rsidRDefault="00C05123" w:rsidP="00C05123">
      <w:r>
        <w:t>Kapsulės suardymas ir vaistų įkvėpimas</w:t>
      </w:r>
    </w:p>
    <w:p w:rsidR="00C05123" w:rsidRDefault="00C05123" w:rsidP="00C05123">
      <w:r>
        <w:t>24</w:t>
      </w:r>
    </w:p>
    <w:p w:rsidR="00C05123" w:rsidRDefault="00C05123" w:rsidP="00C05123">
      <w:r>
        <w:t>6. Norėdami suardyti kapsulę:</w:t>
      </w:r>
    </w:p>
    <w:p w:rsidR="00C05123" w:rsidRDefault="00C05123" w:rsidP="00C05123">
      <w:r>
        <w:t>• Laikydami inhaliatorių kandikliu į viršų, švelniai pastumkite stūmoklį į viršų, kol pasieksite</w:t>
      </w:r>
    </w:p>
    <w:p w:rsidR="00C05123" w:rsidRDefault="00C05123" w:rsidP="00C05123">
      <w:r>
        <w:t>matomą liniją – toje vietoje pajusite pasipriešinimą ir kapsulė įsitvirtins vietoje ir bus paruošta</w:t>
      </w:r>
    </w:p>
    <w:p w:rsidR="00C05123" w:rsidRDefault="00C05123" w:rsidP="00C05123">
      <w:r>
        <w:t>suardymui. Palaikykite šioje padėtyje prieš suardydami kapsulę.</w:t>
      </w:r>
    </w:p>
    <w:p w:rsidR="00C05123" w:rsidRDefault="00C05123" w:rsidP="00C05123">
      <w:r>
        <w:t>• Dabar, kai kapsulė įsitvirtinus vietoje, stumkite stūmoklį kiek bus vietos ir tuomet atleiskite.</w:t>
      </w:r>
    </w:p>
    <w:p w:rsidR="00C05123" w:rsidRDefault="00C05123" w:rsidP="00C05123">
      <w:r>
        <w:t>• Dabar kapsulė suirus ir jos turinį galima įkvėpti.</w:t>
      </w:r>
    </w:p>
    <w:p w:rsidR="00C05123" w:rsidRDefault="00C05123" w:rsidP="00C05123">
      <w:r>
        <w:t>• Nebandykite suardyti kapsulės daugiau kaip vieną kartą. Suirus kapsulei, galite pamatyti iš</w:t>
      </w:r>
    </w:p>
    <w:p w:rsidR="00C05123" w:rsidRDefault="00C05123" w:rsidP="00C05123">
      <w:r>
        <w:lastRenderedPageBreak/>
        <w:t>kameros ištrūkusį mažą miltelių gūsį, tai normalu.</w:t>
      </w:r>
    </w:p>
    <w:p w:rsidR="00C05123" w:rsidRDefault="00C05123" w:rsidP="00C05123">
      <w:r>
        <w:t>7. Lėtai iškvėpkite. Įsidėkite kandiklį tarp lūpų ir dantų. Įsitikinkite, kad kandiklis glaudžiai</w:t>
      </w:r>
    </w:p>
    <w:p w:rsidR="00C05123" w:rsidRDefault="00C05123" w:rsidP="00C05123">
      <w:r>
        <w:t>apspaustas lūpomis. Įkvėpdami stenkitės pirštais ar burna neuždengti oro plyšių.</w:t>
      </w:r>
    </w:p>
    <w:p w:rsidR="00C05123" w:rsidRDefault="00C05123" w:rsidP="00C05123">
      <w:r>
        <w:t>8. Tada iš lėto ir giliai įkvėpkite pro burną tokiu greičiu, kad išgirstumėte ar pajustumėte, kaip</w:t>
      </w:r>
    </w:p>
    <w:p w:rsidR="00C05123" w:rsidRDefault="00C05123" w:rsidP="00C05123">
      <w:r>
        <w:t>kapsulė sukasi.</w:t>
      </w:r>
    </w:p>
    <w:p w:rsidR="00C05123" w:rsidRDefault="00C05123" w:rsidP="00C05123">
      <w:r>
        <w:t>9. Iš burnos ištraukite Turbospin inhaliatorių ir nekvėpuokite 10 sekundžių arba tiek, kiek galėsite,</w:t>
      </w:r>
    </w:p>
    <w:p w:rsidR="00C05123" w:rsidRDefault="00C05123" w:rsidP="00C05123">
      <w:r>
        <w:t>tada iš lėto iškvėpkite.</w:t>
      </w:r>
    </w:p>
    <w:p w:rsidR="00C05123" w:rsidRDefault="00C05123" w:rsidP="00C05123">
      <w:r>
        <w:t>10. Jei neišgirsite kapsulės sukantis, gali būti, kad ji užstrigusi kameroje. Tokiu atveju galite</w:t>
      </w:r>
    </w:p>
    <w:p w:rsidR="00C05123" w:rsidRDefault="00C05123" w:rsidP="00C05123">
      <w:r>
        <w:t>atlaisvinti kapsulę švelniai patapšnodami inhaliatoriaus kamerą. Nebandykite pakartotinai spausti</w:t>
      </w:r>
    </w:p>
    <w:p w:rsidR="00C05123" w:rsidRDefault="00C05123" w:rsidP="00C05123">
      <w:r>
        <w:t>stūmoklio, kad atlaisvintumėte kapsulę. Jei nepavyksta atlaisvinti kapsulės ir įkvėpti miltelių,</w:t>
      </w:r>
    </w:p>
    <w:p w:rsidR="00C05123" w:rsidRDefault="00C05123" w:rsidP="00C05123">
      <w:r>
        <w:t>išmeskite perlaužtą kapsulę ir visus joje likusius miltelius bei naudokite kitą kapsulę.</w:t>
      </w:r>
    </w:p>
    <w:p w:rsidR="00C05123" w:rsidRDefault="00C05123" w:rsidP="00C05123">
      <w:r>
        <w:t>11. Įkvėpkite vaistus dar kartą pakartodami 7–8 punktus, kad ištuštintumėte kapsulę.</w:t>
      </w:r>
    </w:p>
    <w:p w:rsidR="00C05123" w:rsidRDefault="00C05123" w:rsidP="00C05123">
      <w:r>
        <w:t>12. Norėdami patikrinti, ar kapsulė tuščia, atsukite kandiklį ir ją patikrinkite. Jeigu kapsulėje likę</w:t>
      </w:r>
    </w:p>
    <w:p w:rsidR="00C05123" w:rsidRDefault="00C05123" w:rsidP="00C05123">
      <w:r>
        <w:t>miltelių, dar kartą pakartokite 7, 8 ir 9 punktus, kol įkvėpsite visą turinį.</w:t>
      </w:r>
    </w:p>
    <w:p w:rsidR="00C05123" w:rsidRDefault="00C05123" w:rsidP="00C05123">
      <w:r>
        <w:t>13. Kai visas turinys bus įkvėptas, gerai išskalaukite burną vandeniu ir viską išspjaukite.</w:t>
      </w:r>
    </w:p>
    <w:p w:rsidR="00C05123" w:rsidRDefault="00C05123" w:rsidP="00C05123">
      <w:r>
        <w:t>Kapsulės išėmimas iš Turbospin</w:t>
      </w:r>
    </w:p>
    <w:p w:rsidR="00C05123" w:rsidRDefault="00C05123" w:rsidP="00C05123">
      <w:r>
        <w:t>14. Kai kapsulė bus tuščia, nusukite kandiklį, išimkite ir išmeskite tuščią kapsulę.</w:t>
      </w:r>
    </w:p>
    <w:p w:rsidR="00C05123" w:rsidRDefault="00C05123" w:rsidP="00C05123">
      <w:r>
        <w:t>Papildoma informacija</w:t>
      </w:r>
    </w:p>
    <w:p w:rsidR="00C05123" w:rsidRDefault="00C05123" w:rsidP="00C05123">
      <w:r>
        <w:t>Iš lėto įkvėpdami įtraukite orą pro Turbospin inhaliatoriaus korpusą į kapsulės kamerą. Oro srautas</w:t>
      </w:r>
    </w:p>
    <w:p w:rsidR="00C05123" w:rsidRDefault="00C05123" w:rsidP="00C05123">
      <w:r>
        <w:t>kapsulėje „pagaus“ mažas vaistų daleles ir nuneš jas kvėpavimo takais į plaučius.</w:t>
      </w:r>
    </w:p>
    <w:p w:rsidR="00C05123" w:rsidRDefault="00C05123" w:rsidP="00C05123">
      <w:r>
        <w:t>Retkarčiais labai mažos kapsulės apvalkalo dalelės gali patekti į burną arba kvėpavimo takus.</w:t>
      </w:r>
    </w:p>
    <w:p w:rsidR="00C05123" w:rsidRDefault="00C05123" w:rsidP="00C05123">
      <w:r>
        <w:t>• Jeigu taip nutiks, galite jausti šias daleles ant liežuvio arba kvėpavimo takuose.</w:t>
      </w:r>
    </w:p>
    <w:p w:rsidR="00C05123" w:rsidRDefault="00C05123" w:rsidP="00C05123">
      <w:r>
        <w:t>• Kapsulės apvalkalas gaminamas iš želatinos, kuri yra nekenksminga žmonėms prarijus arba</w:t>
      </w:r>
    </w:p>
    <w:p w:rsidR="00C05123" w:rsidRDefault="00C05123" w:rsidP="00C05123">
      <w:r>
        <w:t>įkvėpus.</w:t>
      </w:r>
    </w:p>
    <w:p w:rsidR="00C05123" w:rsidRDefault="00C05123" w:rsidP="00C05123">
      <w:r>
        <w:t>• Tikimybė, kad kapsulė suskils į daleles, padidėja, jeigu kapsulė praduriama daugiau kaip vieną</w:t>
      </w:r>
    </w:p>
    <w:p w:rsidR="00C05123" w:rsidRDefault="00C05123" w:rsidP="00C05123">
      <w:r>
        <w:lastRenderedPageBreak/>
        <w:t>kartą per 6 etapą.</w:t>
      </w:r>
    </w:p>
    <w:p w:rsidR="00C05123" w:rsidRDefault="00C05123" w:rsidP="00C05123">
      <w:r>
        <w:t>Turbospin prietaiso valymas</w:t>
      </w:r>
    </w:p>
    <w:p w:rsidR="00C05123" w:rsidRDefault="00C05123" w:rsidP="00C05123">
      <w:r>
        <w:t>Po kiekvienos dozės Turbospin inhaliatorių išvalykite taip.</w:t>
      </w:r>
    </w:p>
    <w:p w:rsidR="00C05123" w:rsidRDefault="00C05123" w:rsidP="00C05123">
      <w:r>
        <w:t>1. Giliai paspauskite stūmoklį kelis kartus kamerą laikydami nukreiptą žemyn.</w:t>
      </w:r>
    </w:p>
    <w:p w:rsidR="00C05123" w:rsidRDefault="00C05123" w:rsidP="00C05123">
      <w:r>
        <w:t>2. Kamerą išvalykite audinio ar vatos gumulėliu. Nenaudokite vandens.</w:t>
      </w:r>
    </w:p>
    <w:p w:rsidR="00C05123" w:rsidRDefault="00C05123" w:rsidP="00C05123">
      <w:r>
        <w:t>3. Vėl tvirtai užsukite kandiklį, uždėkite dangtelį ir dabar inhaliatorius paruoštas naudoti kitai</w:t>
      </w:r>
    </w:p>
    <w:p w:rsidR="00C05123" w:rsidRDefault="00C05123" w:rsidP="00C05123">
      <w:r>
        <w:t>dozei.</w:t>
      </w:r>
    </w:p>
    <w:p w:rsidR="00C05123" w:rsidRDefault="00C05123" w:rsidP="00C05123">
      <w:r>
        <w:t>25</w:t>
      </w:r>
    </w:p>
    <w:p w:rsidR="00C05123" w:rsidRDefault="00C05123" w:rsidP="00C05123">
      <w:r>
        <w:t>Jeigu Jūs pavartojote (ar Jūsų vaikas pavartojo) per didelę Colobreathe dozę arba netyčia</w:t>
      </w:r>
    </w:p>
    <w:p w:rsidR="00C05123" w:rsidRDefault="00C05123" w:rsidP="00C05123">
      <w:r>
        <w:t>prarijote (ar Jūsų vaikas prarijo) kapsulę, nedelsiant kreipkitės į gydytoją.</w:t>
      </w:r>
    </w:p>
    <w:p w:rsidR="00C05123" w:rsidRDefault="00C05123" w:rsidP="00C05123">
      <w:r>
        <w:t>Pamiršus pavartoti Colobreathe</w:t>
      </w:r>
    </w:p>
    <w:p w:rsidR="00C05123" w:rsidRDefault="00C05123" w:rsidP="00C05123">
      <w:r>
        <w:t>Jeigu Jūs pamiršote (ar Jūsų vaikas pamiršo) pavartoti Colobreathe dozę, turite (ar Jūsų vaikas turi)</w:t>
      </w:r>
    </w:p>
    <w:p w:rsidR="00C05123" w:rsidRDefault="00C05123" w:rsidP="00C05123">
      <w:r>
        <w:t>kuo greičiau pavartoti praleistą dozę, kai prisiminsite. Jums (ar Jūsų vaikui) negalima vartoti 2 dozių</w:t>
      </w:r>
    </w:p>
    <w:p w:rsidR="00C05123" w:rsidRDefault="00C05123" w:rsidP="00C05123">
      <w:r>
        <w:t>per 12 valandų. Toliau vartokite vaisto, kaip buvo nurodyta.</w:t>
      </w:r>
    </w:p>
    <w:p w:rsidR="00C05123" w:rsidRDefault="00C05123" w:rsidP="00C05123">
      <w:r>
        <w:t>Nustojus vartoti Colobreathe</w:t>
      </w:r>
    </w:p>
    <w:p w:rsidR="00C05123" w:rsidRDefault="00C05123" w:rsidP="00C05123">
      <w:r>
        <w:t>Nenutraukite gydymo anksčiau, nebent Jums taip liepė gydytojas. Jūsų gydytojas nuspręs, kaip ilgai</w:t>
      </w:r>
    </w:p>
    <w:p w:rsidR="00C05123" w:rsidRDefault="00C05123" w:rsidP="00C05123">
      <w:r>
        <w:t>Jūsų (ar Jūsų vaiko) gydymas turėtų trukti.</w:t>
      </w:r>
    </w:p>
    <w:p w:rsidR="00C05123" w:rsidRDefault="00C05123" w:rsidP="00C05123">
      <w:r>
        <w:t>Jeigu kiltų daugiau klausimų dėl šio vaisto vartojimo, kreipkitės į gydytoją.</w:t>
      </w:r>
    </w:p>
    <w:p w:rsidR="00C05123" w:rsidRDefault="00C05123" w:rsidP="00C05123">
      <w:r>
        <w:t>4. Galimas šalutinis poveikis</w:t>
      </w:r>
    </w:p>
    <w:p w:rsidR="00C05123" w:rsidRDefault="00C05123" w:rsidP="00C05123">
      <w:r>
        <w:t>Šis vaistas, kaip ir visi kiti, gali sukelti šalutinį poveikį, nors jis pasireiškia ne visiems žmonėms.</w:t>
      </w:r>
    </w:p>
    <w:p w:rsidR="00C05123" w:rsidRDefault="00C05123" w:rsidP="00C05123">
      <w:r>
        <w:t>Alerginės reakcijos</w:t>
      </w:r>
    </w:p>
    <w:p w:rsidR="00C05123" w:rsidRDefault="00C05123" w:rsidP="00C05123">
      <w:r>
        <w:t>Galima alerginė reakcija į Colobreathe (paprastai sunkios alerginės reakcijos gali sukelti bėrimus,</w:t>
      </w:r>
    </w:p>
    <w:p w:rsidR="00C05123" w:rsidRDefault="00C05123" w:rsidP="00C05123">
      <w:r>
        <w:t>veido, liežuvio ir kaklo tinimą, negalėjimą kvėpuoti dėl kvėpavimo takų susiaurėjimo ir sąmonės</w:t>
      </w:r>
    </w:p>
    <w:p w:rsidR="00C05123" w:rsidRDefault="00C05123" w:rsidP="00C05123">
      <w:r>
        <w:t>netekimą). Jeigu Jums (ar Jūsų vaikui) atsirado alerginės reakcijos požymių, kreipkitės skubios</w:t>
      </w:r>
    </w:p>
    <w:p w:rsidR="00C05123" w:rsidRDefault="00C05123" w:rsidP="00C05123">
      <w:r>
        <w:t>medicininės pagalbos.</w:t>
      </w:r>
    </w:p>
    <w:p w:rsidR="00C05123" w:rsidRDefault="00C05123" w:rsidP="00C05123">
      <w:r>
        <w:lastRenderedPageBreak/>
        <w:t>Kitas galimas šalutinis poveikis</w:t>
      </w:r>
    </w:p>
    <w:p w:rsidR="00C05123" w:rsidRDefault="00C05123" w:rsidP="00C05123">
      <w:r>
        <w:t>Po Colobreathe inhaliacijos Jums (ar Jūsų vaikui) burnoje gali atsirasti nemalonus skonis.</w:t>
      </w:r>
    </w:p>
    <w:p w:rsidR="00C05123" w:rsidRDefault="00C05123" w:rsidP="00C05123">
      <w:r>
        <w:t>Labai dažnas: gali paveikti daugiau kaip 1 iš 10 žmonių.</w:t>
      </w:r>
    </w:p>
    <w:p w:rsidR="00C05123" w:rsidRDefault="00C05123" w:rsidP="00C05123">
      <w:r>
        <w:t>• Apsunkintas kvėpavimas.</w:t>
      </w:r>
    </w:p>
    <w:p w:rsidR="00C05123" w:rsidRDefault="00C05123" w:rsidP="00C05123">
      <w:r>
        <w:t>• Kosulys, gerklės dirginimas.</w:t>
      </w:r>
    </w:p>
    <w:p w:rsidR="00C05123" w:rsidRDefault="00C05123" w:rsidP="00C05123">
      <w:r>
        <w:t>• Užkimimas arba silpnas balsas ar net balso praradimas.</w:t>
      </w:r>
    </w:p>
    <w:p w:rsidR="00C05123" w:rsidRDefault="00C05123" w:rsidP="00C05123">
      <w:r>
        <w:t>• Nemalonus skonis.</w:t>
      </w:r>
    </w:p>
    <w:p w:rsidR="00C05123" w:rsidRDefault="00C05123" w:rsidP="00C05123">
      <w:r>
        <w:t>Dažnas: gali paveikti mažiau kaip 1 iš 10 žmonių.</w:t>
      </w:r>
    </w:p>
    <w:p w:rsidR="00C05123" w:rsidRDefault="00C05123" w:rsidP="00C05123">
      <w:r>
        <w:t>• Galvos skausmas.</w:t>
      </w:r>
    </w:p>
    <w:p w:rsidR="00C05123" w:rsidRDefault="00C05123" w:rsidP="00C05123">
      <w:r>
        <w:t>• Skambėjimas ar zvimbimas ausyse, pusiausvyros sutrikimas.</w:t>
      </w:r>
    </w:p>
    <w:p w:rsidR="00C05123" w:rsidRDefault="00C05123" w:rsidP="00C05123">
      <w:r>
        <w:t>• Atsikosėjimas krauju, švokštimas, diskomfortas krūtinėje, astma, produktyvus kosulys (kosulys</w:t>
      </w:r>
    </w:p>
    <w:p w:rsidR="00C05123" w:rsidRDefault="00C05123" w:rsidP="00C05123">
      <w:r>
        <w:t>atkosint skreplių), plaučių infekcija, karkalai plaučiuose (gydytojas juos gali girdėti</w:t>
      </w:r>
    </w:p>
    <w:p w:rsidR="00C05123" w:rsidRDefault="00C05123" w:rsidP="00C05123">
      <w:r>
        <w:t>klausydamas Jūsų plaučius stetoskopu).</w:t>
      </w:r>
    </w:p>
    <w:p w:rsidR="00C05123" w:rsidRDefault="00C05123" w:rsidP="00C05123">
      <w:r>
        <w:t>• Vėmimas, pykinimas.</w:t>
      </w:r>
    </w:p>
    <w:p w:rsidR="00C05123" w:rsidRDefault="00C05123" w:rsidP="00C05123">
      <w:r>
        <w:t>• Plaučių funkcijos pokyčiai (nustatoma tyrimu).</w:t>
      </w:r>
    </w:p>
    <w:p w:rsidR="00C05123" w:rsidRDefault="00C05123" w:rsidP="00C05123">
      <w:r>
        <w:t>• Sąnarių skausmas.</w:t>
      </w:r>
    </w:p>
    <w:p w:rsidR="00C05123" w:rsidRDefault="00C05123" w:rsidP="00C05123">
      <w:r>
        <w:t>• Energijos stoka, nuovargis.</w:t>
      </w:r>
    </w:p>
    <w:p w:rsidR="00C05123" w:rsidRDefault="00C05123" w:rsidP="00C05123">
      <w:r>
        <w:t>• Temperatūros pakilimas.</w:t>
      </w:r>
    </w:p>
    <w:p w:rsidR="00C05123" w:rsidRDefault="00C05123" w:rsidP="00C05123">
      <w:r>
        <w:t>Nedažnas: gali paveikti mažiau kaip 1 iš 100 žmonių.</w:t>
      </w:r>
    </w:p>
    <w:p w:rsidR="00C05123" w:rsidRDefault="00C05123" w:rsidP="00C05123">
      <w:r>
        <w:t>• Alerginės (padidėjusio jautrumo) reakcijos, kurių požymiai gali būti bėrimas ar niežėjimas.</w:t>
      </w:r>
    </w:p>
    <w:p w:rsidR="00C05123" w:rsidRDefault="00C05123" w:rsidP="00C05123">
      <w:r>
        <w:t>• Svorio svyravimai, sumažėjęs apetitas.</w:t>
      </w:r>
    </w:p>
    <w:p w:rsidR="00C05123" w:rsidRDefault="00C05123" w:rsidP="00C05123">
      <w:r>
        <w:t>• Nerimas.</w:t>
      </w:r>
    </w:p>
    <w:p w:rsidR="00C05123" w:rsidRDefault="00C05123" w:rsidP="00C05123">
      <w:r>
        <w:t>• Traukuliai.</w:t>
      </w:r>
    </w:p>
    <w:p w:rsidR="00C05123" w:rsidRDefault="00C05123" w:rsidP="00C05123">
      <w:r>
        <w:t>• Mieguistumas.</w:t>
      </w:r>
    </w:p>
    <w:p w:rsidR="00C05123" w:rsidRDefault="00C05123" w:rsidP="00C05123">
      <w:r>
        <w:t>• Ausų užgulimas.</w:t>
      </w:r>
    </w:p>
    <w:p w:rsidR="00C05123" w:rsidRDefault="00C05123" w:rsidP="00C05123">
      <w:r>
        <w:lastRenderedPageBreak/>
        <w:t>26</w:t>
      </w:r>
    </w:p>
    <w:p w:rsidR="00C05123" w:rsidRDefault="00C05123" w:rsidP="00C05123">
      <w:r>
        <w:t>• Krūtinės skausmas.</w:t>
      </w:r>
    </w:p>
    <w:p w:rsidR="00C05123" w:rsidRDefault="00C05123" w:rsidP="00C05123">
      <w:r>
        <w:t>• Dusulys.</w:t>
      </w:r>
    </w:p>
    <w:p w:rsidR="00C05123" w:rsidRDefault="00C05123" w:rsidP="00C05123">
      <w:r>
        <w:t>• Kraujavimas iš nosies, kataras (gleivės nosyje, dėl ko ji gali užsikimšti), tirštų žalių skreplių</w:t>
      </w:r>
    </w:p>
    <w:p w:rsidR="00C05123" w:rsidRDefault="00C05123" w:rsidP="00C05123">
      <w:r>
        <w:t>atkosėjimas, gerklės ir ančių skausmas.</w:t>
      </w:r>
    </w:p>
    <w:p w:rsidR="00C05123" w:rsidRDefault="00C05123" w:rsidP="00C05123">
      <w:r>
        <w:t>• Neįprasti garsai krūtinėje (gydytojas tai girdėtų klausydamas Jūsų plaučius stetoskopu).</w:t>
      </w:r>
    </w:p>
    <w:p w:rsidR="00C05123" w:rsidRDefault="00C05123" w:rsidP="00C05123">
      <w:r>
        <w:t>• Dujos žarnyne, viduriavimas.</w:t>
      </w:r>
    </w:p>
    <w:p w:rsidR="00C05123" w:rsidRDefault="00C05123" w:rsidP="00C05123">
      <w:r>
        <w:t>• Seilėtekis.</w:t>
      </w:r>
    </w:p>
    <w:p w:rsidR="00C05123" w:rsidRDefault="00C05123" w:rsidP="00C05123">
      <w:r>
        <w:t>• Dantų skausmas.</w:t>
      </w:r>
    </w:p>
    <w:p w:rsidR="00C05123" w:rsidRDefault="00C05123" w:rsidP="00C05123">
      <w:r>
        <w:t>• Baltymas šlapime (nustatoma tyrimu).</w:t>
      </w:r>
    </w:p>
    <w:p w:rsidR="00C05123" w:rsidRDefault="00C05123" w:rsidP="00C05123">
      <w:r>
        <w:t>• Troškulys.</w:t>
      </w:r>
    </w:p>
    <w:p w:rsidR="00C05123" w:rsidRDefault="00C05123" w:rsidP="00C05123">
      <w:r>
        <w:t>Aukščiau minėtieji nepageidaujami poveikiai stebėti visų amžiaus grupių žmonėms panašiu dažniu.</w:t>
      </w:r>
    </w:p>
    <w:p w:rsidR="00C05123" w:rsidRDefault="00C05123" w:rsidP="00C05123">
      <w:r>
        <w:t>Pranešimas apie šalutinį poveikį</w:t>
      </w:r>
    </w:p>
    <w:p w:rsidR="00C05123" w:rsidRDefault="00C05123" w:rsidP="00C05123">
      <w:r>
        <w:t>Jeigu pasireiškė šalutinis poveikis, įskaitant šiame lapelyje nenurodytą, pasakykite gydytojui arba</w:t>
      </w:r>
    </w:p>
    <w:p w:rsidR="00C05123" w:rsidRDefault="00C05123" w:rsidP="00C05123">
      <w:r>
        <w:t>vaistininkui. Apie šalutinį poveikį taip pat galite pranešti tiesiogiai naudodamiesi V priede nurodyta</w:t>
      </w:r>
    </w:p>
    <w:p w:rsidR="00C05123" w:rsidRDefault="00C05123" w:rsidP="00C05123">
      <w:r>
        <w:t>nacionaline pranešimo sistema. Pranešdami apie šalutinį poveikį galite mums padėti gauti daugiau</w:t>
      </w:r>
    </w:p>
    <w:p w:rsidR="00C05123" w:rsidRDefault="00C05123" w:rsidP="00C05123">
      <w:r>
        <w:t>informacijos apie šio vaisto saugumą.</w:t>
      </w:r>
    </w:p>
    <w:p w:rsidR="00C05123" w:rsidRDefault="00C05123" w:rsidP="00C05123">
      <w:r>
        <w:t>5. Kaip laikyti Colobreathe</w:t>
      </w:r>
    </w:p>
    <w:p w:rsidR="00C05123" w:rsidRDefault="00C05123" w:rsidP="00C05123">
      <w:r>
        <w:t>Šį vaistą laikykite vaikams nepastebimoje ir nepasiekiamoje vietoje.</w:t>
      </w:r>
    </w:p>
    <w:p w:rsidR="00C05123" w:rsidRDefault="00C05123" w:rsidP="00C05123">
      <w:r>
        <w:t>Ant dėžutės ir lizdinės pakuotės po „Tinka iki/EXP“ nurodytam tinkamumo laikui pasibaigus, šio</w:t>
      </w:r>
    </w:p>
    <w:p w:rsidR="00C05123" w:rsidRDefault="00C05123" w:rsidP="00C05123">
      <w:r>
        <w:t>vaisto vartoti negalima. Vaistas tinkamas vartoti iki paskutinės nurodyto mėnesio dienos.</w:t>
      </w:r>
    </w:p>
    <w:p w:rsidR="00C05123" w:rsidRDefault="00C05123" w:rsidP="00C05123">
      <w:r>
        <w:t>Colobreathe laikyti ne aukštesnėje kaip 25o</w:t>
      </w:r>
    </w:p>
    <w:p w:rsidR="00C05123" w:rsidRDefault="00C05123" w:rsidP="00C05123">
      <w:r>
        <w:t>C temperatūroje.</w:t>
      </w:r>
    </w:p>
    <w:p w:rsidR="00C05123" w:rsidRDefault="00C05123" w:rsidP="00C05123">
      <w:r>
        <w:t>Laikyti gamintojo pakuotėje iki pat pavartojimo, kad vaistas būtų apsaugotas nuo drėgmės.</w:t>
      </w:r>
    </w:p>
    <w:p w:rsidR="00C05123" w:rsidRDefault="00C05123" w:rsidP="00C05123">
      <w:r>
        <w:t>Jeigu Jūs nuplėšėte (ar Jūsų vaikas nuplėšė) foliją ir matomos kapsulės, šias kapsules išmeskite.</w:t>
      </w:r>
    </w:p>
    <w:p w:rsidR="00C05123" w:rsidRDefault="00C05123" w:rsidP="00C05123">
      <w:r>
        <w:lastRenderedPageBreak/>
        <w:t>Baigę pakuotę, Turbospin inhaliatorių išmeskite.</w:t>
      </w:r>
    </w:p>
    <w:p w:rsidR="00C05123" w:rsidRDefault="00C05123" w:rsidP="00C05123">
      <w:r>
        <w:t>Vaistų negalima išmesti į kanalizaciją arba su buitinėmis atliekomis. Kaip išmesti nereikalingus</w:t>
      </w:r>
    </w:p>
    <w:p w:rsidR="00C05123" w:rsidRDefault="00C05123" w:rsidP="00C05123">
      <w:r>
        <w:t>vaistus, klauskite vaistininko. Šios priemonės padės apsaugoti aplinką.</w:t>
      </w:r>
    </w:p>
    <w:p w:rsidR="00C05123" w:rsidRDefault="00C05123" w:rsidP="00C05123">
      <w:r>
        <w:t>6. Pakuotės turinys ir kita informacija</w:t>
      </w:r>
    </w:p>
    <w:p w:rsidR="00C05123" w:rsidRDefault="00C05123" w:rsidP="00C05123">
      <w:r>
        <w:t>Colobreathe sudėtis</w:t>
      </w:r>
    </w:p>
    <w:p w:rsidR="00C05123" w:rsidRDefault="00C05123" w:rsidP="00C05123">
      <w:r>
        <w:t>Veiklioji medžiaga yra kolistimetato natrio druska. Kiekvienoje kapsulėje yra 1 662 500 TV</w:t>
      </w:r>
    </w:p>
    <w:p w:rsidR="00C05123" w:rsidRDefault="00C05123" w:rsidP="00C05123">
      <w:r>
        <w:t>(apytiksliai 125 mg) kolistimetato natrio druskos</w:t>
      </w:r>
    </w:p>
    <w:p w:rsidR="00C05123" w:rsidRDefault="00C05123" w:rsidP="00C05123">
      <w:r>
        <w:t>Pagalbinės medžiagos yra:</w:t>
      </w:r>
    </w:p>
    <w:p w:rsidR="00C05123" w:rsidRDefault="00C05123" w:rsidP="00C05123">
      <w:r>
        <w:t>Kapsulės apvalkalas</w:t>
      </w:r>
    </w:p>
    <w:p w:rsidR="00C05123" w:rsidRDefault="00C05123" w:rsidP="00C05123">
      <w:r>
        <w:t>Želatina</w:t>
      </w:r>
    </w:p>
    <w:p w:rsidR="00C05123" w:rsidRDefault="00C05123" w:rsidP="00C05123">
      <w:r>
        <w:t>Polietilenglikolis</w:t>
      </w:r>
    </w:p>
    <w:p w:rsidR="00C05123" w:rsidRDefault="00C05123" w:rsidP="00C05123">
      <w:r>
        <w:t>Natrio laurilsulfatas</w:t>
      </w:r>
    </w:p>
    <w:p w:rsidR="00C05123" w:rsidRDefault="00C05123" w:rsidP="00C05123">
      <w:r>
        <w:t>Išgrynintas vanduo</w:t>
      </w:r>
    </w:p>
    <w:p w:rsidR="00C05123" w:rsidRDefault="00C05123" w:rsidP="00C05123">
      <w:r>
        <w:t>Colobreathe išvaizda ir kiekis pakuotėje</w:t>
      </w:r>
    </w:p>
    <w:p w:rsidR="00C05123" w:rsidRDefault="00C05123" w:rsidP="00C05123">
      <w:r>
        <w:t>Colobreathe įkvepiamieji milteliai (kietosios kapsulės) (įkvepiamieji milteliai) tiekiami mažose,</w:t>
      </w:r>
    </w:p>
    <w:p w:rsidR="00C05123" w:rsidRDefault="00C05123" w:rsidP="00C05123">
      <w:r>
        <w:t>permatomose želatinos kitosiose kapsulėse, kuriose yra smulkūs balti milteliai.</w:t>
      </w:r>
    </w:p>
    <w:p w:rsidR="00C05123" w:rsidRDefault="00C05123" w:rsidP="00C05123">
      <w:r>
        <w:t>27</w:t>
      </w:r>
    </w:p>
    <w:p w:rsidR="00C05123" w:rsidRDefault="00C05123" w:rsidP="00C05123">
      <w:r>
        <w:t>Turbospin yra įkvėpimo srove valdomas sausų miltelių inhaliatorius, pagamintas iš polipropileno ir</w:t>
      </w:r>
    </w:p>
    <w:p w:rsidR="00C05123" w:rsidRDefault="00C05123" w:rsidP="00C05123">
      <w:r>
        <w:t>nerūdijančio plieno.</w:t>
      </w:r>
    </w:p>
    <w:p w:rsidR="00C05123" w:rsidRDefault="00C05123" w:rsidP="00C05123">
      <w:r>
        <w:t>Kapsulės supakuotos lizdinėse plokštelėse, tiekiamose dėžutėse, kuriose yra:</w:t>
      </w:r>
    </w:p>
    <w:p w:rsidR="00C05123" w:rsidRDefault="00C05123" w:rsidP="00C05123">
      <w:r>
        <w:t>• 56 kietosios kapsulės – vienas Turbospin miltelių inhaliatorius ir, kurių pakanka</w:t>
      </w:r>
    </w:p>
    <w:p w:rsidR="00C05123" w:rsidRDefault="00C05123" w:rsidP="00C05123">
      <w:r>
        <w:t>4 savaitėms.</w:t>
      </w:r>
    </w:p>
    <w:p w:rsidR="00C05123" w:rsidRDefault="00C05123" w:rsidP="00C05123">
      <w:r>
        <w:t>• 8 kietosios kapsulės – vienas Turbospin miltelių inhaliatorius ir, kurių pakanka 4 dienoms.</w:t>
      </w:r>
    </w:p>
    <w:p w:rsidR="00C05123" w:rsidRDefault="00C05123" w:rsidP="00C05123">
      <w:r>
        <w:t>Gali būti tiekiamos ne visų dydžių pakuotės.</w:t>
      </w:r>
    </w:p>
    <w:p w:rsidR="00C05123" w:rsidRDefault="00C05123" w:rsidP="00C05123">
      <w:r>
        <w:t>Registruotojas</w:t>
      </w:r>
    </w:p>
    <w:p w:rsidR="00C05123" w:rsidRDefault="00C05123" w:rsidP="00C05123">
      <w:r>
        <w:lastRenderedPageBreak/>
        <w:t>Teva B.V.</w:t>
      </w:r>
    </w:p>
    <w:p w:rsidR="00C05123" w:rsidRDefault="00C05123" w:rsidP="00C05123">
      <w:r>
        <w:t>Swensweg 5</w:t>
      </w:r>
    </w:p>
    <w:p w:rsidR="00C05123" w:rsidRDefault="00C05123" w:rsidP="00C05123">
      <w:r>
        <w:t>2031 GA Haarlem</w:t>
      </w:r>
    </w:p>
    <w:p w:rsidR="00C05123" w:rsidRDefault="00C05123" w:rsidP="00C05123">
      <w:r>
        <w:t>Nyderlandai</w:t>
      </w:r>
    </w:p>
    <w:p w:rsidR="00C05123" w:rsidRDefault="00C05123" w:rsidP="00C05123">
      <w:r>
        <w:t>Gamintojas</w:t>
      </w:r>
    </w:p>
    <w:p w:rsidR="00C05123" w:rsidRDefault="00C05123" w:rsidP="00C05123">
      <w:r>
        <w:t>Penn Pharmaceutical Services Limited</w:t>
      </w:r>
    </w:p>
    <w:p w:rsidR="00C05123" w:rsidRDefault="00C05123" w:rsidP="00C05123">
      <w:r>
        <w:t>Tafarnaubach Industrial Estate</w:t>
      </w:r>
    </w:p>
    <w:p w:rsidR="00C05123" w:rsidRDefault="00C05123" w:rsidP="00C05123">
      <w:r>
        <w:t>Tredegar</w:t>
      </w:r>
    </w:p>
    <w:p w:rsidR="00C05123" w:rsidRDefault="00C05123" w:rsidP="00C05123">
      <w:r>
        <w:t>Gwent</w:t>
      </w:r>
    </w:p>
    <w:p w:rsidR="00C05123" w:rsidRDefault="00C05123" w:rsidP="00C05123">
      <w:r>
        <w:t>NP22 3AA</w:t>
      </w:r>
    </w:p>
    <w:p w:rsidR="00C05123" w:rsidRDefault="00C05123" w:rsidP="00C05123">
      <w:r>
        <w:t>Jungtinė Karalystė</w:t>
      </w:r>
    </w:p>
    <w:p w:rsidR="00C05123" w:rsidRDefault="00C05123" w:rsidP="00C05123">
      <w:r>
        <w:t>Teva Pharmaceuticals Europe BV</w:t>
      </w:r>
    </w:p>
    <w:p w:rsidR="00C05123" w:rsidRDefault="00C05123" w:rsidP="00C05123">
      <w:r>
        <w:t>Swensweg 5</w:t>
      </w:r>
    </w:p>
    <w:p w:rsidR="00C05123" w:rsidRDefault="00C05123" w:rsidP="00C05123">
      <w:r>
        <w:t>2031 GA Haarlem</w:t>
      </w:r>
    </w:p>
    <w:p w:rsidR="00C05123" w:rsidRDefault="00C05123" w:rsidP="00C05123">
      <w:r>
        <w:t>Nyderlandai</w:t>
      </w:r>
    </w:p>
    <w:p w:rsidR="00C05123" w:rsidRDefault="00C05123" w:rsidP="00C05123">
      <w:r>
        <w:t>28</w:t>
      </w:r>
    </w:p>
    <w:p w:rsidR="00C05123" w:rsidRDefault="00C05123" w:rsidP="00C05123">
      <w:r>
        <w:t>Jeigu apie šį vaistą norite sužinoti daugiau, kreipkitės į vietinį registruotojo atstovą:</w:t>
      </w:r>
    </w:p>
    <w:p w:rsidR="00C05123" w:rsidRDefault="00C05123" w:rsidP="00C05123">
      <w:r>
        <w:t>België/Belgique/Belgien</w:t>
      </w:r>
    </w:p>
    <w:p w:rsidR="00C05123" w:rsidRDefault="00C05123" w:rsidP="00C05123">
      <w:r>
        <w:t>Teva Pharma Belgium N.V./S.A. /AG</w:t>
      </w:r>
    </w:p>
    <w:p w:rsidR="00C05123" w:rsidRDefault="00C05123" w:rsidP="00C05123">
      <w:r>
        <w:t>Tel/Tél: +32 3 820 73 73</w:t>
      </w:r>
    </w:p>
    <w:p w:rsidR="00C05123" w:rsidRDefault="00C05123" w:rsidP="00C05123">
      <w:r>
        <w:t>Lietuva</w:t>
      </w:r>
    </w:p>
    <w:p w:rsidR="00C05123" w:rsidRDefault="00C05123" w:rsidP="00C05123">
      <w:r>
        <w:t>UAB “Sicor Biotech”</w:t>
      </w:r>
    </w:p>
    <w:p w:rsidR="00C05123" w:rsidRDefault="00C05123" w:rsidP="00C05123">
      <w:r>
        <w:t>Tel: +370 5 266 02 03</w:t>
      </w:r>
    </w:p>
    <w:p w:rsidR="00C05123" w:rsidRDefault="00C05123" w:rsidP="00C05123">
      <w:r>
        <w:t>България</w:t>
      </w:r>
    </w:p>
    <w:p w:rsidR="00C05123" w:rsidRDefault="00C05123" w:rsidP="00C05123">
      <w:r>
        <w:t>Актавис ЕАД</w:t>
      </w:r>
    </w:p>
    <w:p w:rsidR="00C05123" w:rsidRDefault="00C05123" w:rsidP="00C05123">
      <w:r>
        <w:lastRenderedPageBreak/>
        <w:t>Teл: +359 2 489 95 82</w:t>
      </w:r>
    </w:p>
    <w:p w:rsidR="00C05123" w:rsidRDefault="00C05123" w:rsidP="00C05123">
      <w:r>
        <w:t>Luxembourg/Luxemburg</w:t>
      </w:r>
    </w:p>
    <w:p w:rsidR="00C05123" w:rsidRDefault="00C05123" w:rsidP="00C05123">
      <w:r>
        <w:t>Teva Pharma Belgium S.A. /AG</w:t>
      </w:r>
    </w:p>
    <w:p w:rsidR="00C05123" w:rsidRDefault="00C05123" w:rsidP="00C05123">
      <w:r>
        <w:t>Tel/Tél: +32 3 820 73 73</w:t>
      </w:r>
    </w:p>
    <w:p w:rsidR="00C05123" w:rsidRDefault="00C05123" w:rsidP="00C05123">
      <w:r>
        <w:t>Česká republika</w:t>
      </w:r>
    </w:p>
    <w:p w:rsidR="00C05123" w:rsidRDefault="00C05123" w:rsidP="00C05123">
      <w:r>
        <w:t>Teva Pharmaceuticals CR, s.r.o.</w:t>
      </w:r>
    </w:p>
    <w:p w:rsidR="00C05123" w:rsidRDefault="00C05123" w:rsidP="00C05123">
      <w:r>
        <w:t>Tel: +420 251 007 111</w:t>
      </w:r>
    </w:p>
    <w:p w:rsidR="00C05123" w:rsidRDefault="00C05123" w:rsidP="00C05123">
      <w:r>
        <w:t>Magyarország</w:t>
      </w:r>
    </w:p>
    <w:p w:rsidR="00C05123" w:rsidRDefault="00C05123" w:rsidP="00C05123">
      <w:r>
        <w:t>Teva Gyógyszergyár Zrt.</w:t>
      </w:r>
    </w:p>
    <w:p w:rsidR="00C05123" w:rsidRDefault="00C05123" w:rsidP="00C05123">
      <w:r>
        <w:t>Tel: +36 1 288 64 00</w:t>
      </w:r>
    </w:p>
    <w:p w:rsidR="00C05123" w:rsidRDefault="00C05123" w:rsidP="00C05123">
      <w:r>
        <w:t>Danmark</w:t>
      </w:r>
    </w:p>
    <w:p w:rsidR="00C05123" w:rsidRDefault="00C05123" w:rsidP="00C05123">
      <w:r>
        <w:t>Teva Denmark A/S</w:t>
      </w:r>
    </w:p>
    <w:p w:rsidR="00C05123" w:rsidRDefault="00C05123" w:rsidP="00C05123">
      <w:r>
        <w:t>Tlf: +45 44 98 55 11</w:t>
      </w:r>
    </w:p>
    <w:p w:rsidR="00C05123" w:rsidRDefault="00C05123" w:rsidP="00C05123">
      <w:r>
        <w:t>Malta</w:t>
      </w:r>
    </w:p>
    <w:p w:rsidR="00C05123" w:rsidRDefault="00C05123" w:rsidP="00C05123">
      <w:r>
        <w:t>Actavis Ltd.</w:t>
      </w:r>
    </w:p>
    <w:p w:rsidR="00C05123" w:rsidRDefault="00C05123" w:rsidP="00C05123">
      <w:r>
        <w:t>Tel: +35621693533</w:t>
      </w:r>
    </w:p>
    <w:p w:rsidR="00C05123" w:rsidRDefault="00C05123" w:rsidP="00C05123">
      <w:r>
        <w:t>Deutschland</w:t>
      </w:r>
    </w:p>
    <w:p w:rsidR="00C05123" w:rsidRDefault="00C05123" w:rsidP="00C05123">
      <w:r>
        <w:t>TEVA GmbH</w:t>
      </w:r>
    </w:p>
    <w:p w:rsidR="00C05123" w:rsidRDefault="00C05123" w:rsidP="00C05123">
      <w:r>
        <w:t>Tel: +49 731 402 08</w:t>
      </w:r>
    </w:p>
    <w:p w:rsidR="00C05123" w:rsidRDefault="00C05123" w:rsidP="00C05123">
      <w:r>
        <w:t>Nederland</w:t>
      </w:r>
    </w:p>
    <w:p w:rsidR="00C05123" w:rsidRDefault="00C05123" w:rsidP="00C05123">
      <w:r>
        <w:t>Teva Nederland B.V.</w:t>
      </w:r>
    </w:p>
    <w:p w:rsidR="00C05123" w:rsidRDefault="00C05123" w:rsidP="00C05123">
      <w:r>
        <w:t>Tel: +31 800 0228 400</w:t>
      </w:r>
    </w:p>
    <w:p w:rsidR="00C05123" w:rsidRDefault="00C05123" w:rsidP="00C05123">
      <w:r>
        <w:t>Eesti</w:t>
      </w:r>
    </w:p>
    <w:p w:rsidR="00C05123" w:rsidRDefault="00C05123" w:rsidP="00C05123">
      <w:r>
        <w:t>UAB "Sicor Biotech" Eesti filiaal</w:t>
      </w:r>
    </w:p>
    <w:p w:rsidR="00C05123" w:rsidRDefault="00C05123" w:rsidP="00C05123">
      <w:r>
        <w:t>Tel: +372 661 0801</w:t>
      </w:r>
    </w:p>
    <w:p w:rsidR="00C05123" w:rsidRDefault="00C05123" w:rsidP="00C05123">
      <w:r>
        <w:lastRenderedPageBreak/>
        <w:t>Norge</w:t>
      </w:r>
    </w:p>
    <w:p w:rsidR="00C05123" w:rsidRDefault="00C05123" w:rsidP="00C05123">
      <w:r>
        <w:t>Teva Norway AS</w:t>
      </w:r>
    </w:p>
    <w:p w:rsidR="00C05123" w:rsidRDefault="00C05123" w:rsidP="00C05123">
      <w:r>
        <w:t>Tlf: +47 66 77 55 90</w:t>
      </w:r>
    </w:p>
    <w:p w:rsidR="00C05123" w:rsidRDefault="00C05123" w:rsidP="00C05123">
      <w:r>
        <w:t>Ελλάδα</w:t>
      </w:r>
    </w:p>
    <w:p w:rsidR="00C05123" w:rsidRDefault="00C05123" w:rsidP="00C05123">
      <w:r>
        <w:t>Specifar ABEE</w:t>
      </w:r>
    </w:p>
    <w:p w:rsidR="00C05123" w:rsidRDefault="00C05123" w:rsidP="00C05123">
      <w:r>
        <w:t>Τηλ: +30 210 5401500</w:t>
      </w:r>
    </w:p>
    <w:p w:rsidR="00C05123" w:rsidRDefault="00C05123" w:rsidP="00C05123">
      <w:r>
        <w:t>Österreich</w:t>
      </w:r>
    </w:p>
    <w:p w:rsidR="00C05123" w:rsidRDefault="00C05123" w:rsidP="00C05123">
      <w:r>
        <w:t>ratiopharm Arzneimittel Vertriebs-GmbH</w:t>
      </w:r>
    </w:p>
    <w:p w:rsidR="00C05123" w:rsidRDefault="00C05123" w:rsidP="00C05123">
      <w:r>
        <w:t>Tel: +43 1 97 007</w:t>
      </w:r>
    </w:p>
    <w:p w:rsidR="00C05123" w:rsidRDefault="00C05123" w:rsidP="00C05123">
      <w:r>
        <w:t>España</w:t>
      </w:r>
    </w:p>
    <w:p w:rsidR="00C05123" w:rsidRDefault="00C05123" w:rsidP="00C05123">
      <w:r>
        <w:t>Teva Pharma, S.L.U.</w:t>
      </w:r>
    </w:p>
    <w:p w:rsidR="00C05123" w:rsidRDefault="00C05123" w:rsidP="00C05123">
      <w:r>
        <w:t>Tél: +34 91 387 32 80</w:t>
      </w:r>
    </w:p>
    <w:p w:rsidR="00C05123" w:rsidRDefault="00C05123" w:rsidP="00C05123">
      <w:r>
        <w:t>Polska</w:t>
      </w:r>
    </w:p>
    <w:p w:rsidR="00C05123" w:rsidRDefault="00C05123" w:rsidP="00C05123">
      <w:r>
        <w:t>Teva Pharmaceuticals Polska Sp. z o.o.</w:t>
      </w:r>
    </w:p>
    <w:p w:rsidR="00C05123" w:rsidRDefault="00C05123" w:rsidP="00C05123">
      <w:r>
        <w:t>Tel: +48 22 345 93 00</w:t>
      </w:r>
    </w:p>
    <w:p w:rsidR="00C05123" w:rsidRDefault="00C05123" w:rsidP="00C05123">
      <w:r>
        <w:t>France</w:t>
      </w:r>
    </w:p>
    <w:p w:rsidR="00C05123" w:rsidRDefault="00C05123" w:rsidP="00C05123">
      <w:r>
        <w:t>Teva Santé</w:t>
      </w:r>
    </w:p>
    <w:p w:rsidR="00C05123" w:rsidRDefault="00C05123" w:rsidP="00C05123">
      <w:r>
        <w:t>Tél: +33 1 55 91 78 00</w:t>
      </w:r>
    </w:p>
    <w:p w:rsidR="00C05123" w:rsidRDefault="00C05123" w:rsidP="00C05123">
      <w:r>
        <w:t>Portugal</w:t>
      </w:r>
    </w:p>
    <w:p w:rsidR="00C05123" w:rsidRDefault="00C05123" w:rsidP="00C05123">
      <w:r>
        <w:t>Teva Pharma – Produtos Farmacêuticos, Lda.</w:t>
      </w:r>
    </w:p>
    <w:p w:rsidR="00C05123" w:rsidRDefault="00C05123" w:rsidP="00C05123">
      <w:r>
        <w:t>Tel:+351 214 767 550</w:t>
      </w:r>
    </w:p>
    <w:p w:rsidR="00C05123" w:rsidRDefault="00C05123" w:rsidP="00C05123">
      <w:r>
        <w:t>Hrvatska</w:t>
      </w:r>
    </w:p>
    <w:p w:rsidR="00C05123" w:rsidRDefault="00C05123" w:rsidP="00C05123">
      <w:r>
        <w:t>Pliva Hrvatska d.o.o</w:t>
      </w:r>
    </w:p>
    <w:p w:rsidR="00C05123" w:rsidRDefault="00C05123" w:rsidP="00C05123">
      <w:r>
        <w:t>Tel: + 385 1 37 20 000</w:t>
      </w:r>
    </w:p>
    <w:p w:rsidR="00C05123" w:rsidRDefault="00C05123" w:rsidP="00C05123">
      <w:r>
        <w:t>România</w:t>
      </w:r>
    </w:p>
    <w:p w:rsidR="00C05123" w:rsidRDefault="00C05123" w:rsidP="00C05123">
      <w:r>
        <w:lastRenderedPageBreak/>
        <w:t>Teva Pharmaceuticals S.R.L.</w:t>
      </w:r>
    </w:p>
    <w:p w:rsidR="00C05123" w:rsidRDefault="00C05123" w:rsidP="00C05123">
      <w:r>
        <w:t>Tel: +4021 230 65 24</w:t>
      </w:r>
    </w:p>
    <w:p w:rsidR="00C05123" w:rsidRDefault="00C05123" w:rsidP="00C05123">
      <w:r>
        <w:t>Ireland</w:t>
      </w:r>
    </w:p>
    <w:p w:rsidR="00C05123" w:rsidRDefault="00C05123" w:rsidP="00C05123">
      <w:r>
        <w:t>Teva Pharmaceuticals Ireland</w:t>
      </w:r>
    </w:p>
    <w:p w:rsidR="00C05123" w:rsidRDefault="00C05123" w:rsidP="00C05123">
      <w:r>
        <w:t>Tel: +353 51 321 740</w:t>
      </w:r>
    </w:p>
    <w:p w:rsidR="00C05123" w:rsidRDefault="00C05123" w:rsidP="00C05123">
      <w:r>
        <w:t>Slovenija</w:t>
      </w:r>
    </w:p>
    <w:p w:rsidR="00C05123" w:rsidRDefault="00C05123" w:rsidP="00C05123">
      <w:r>
        <w:t>Pliva Ljubljana d.o.o.</w:t>
      </w:r>
    </w:p>
    <w:p w:rsidR="00C05123" w:rsidRDefault="00C05123" w:rsidP="00C05123">
      <w:r>
        <w:t>Tel: +386 1 58 90 390</w:t>
      </w:r>
    </w:p>
    <w:p w:rsidR="00C05123" w:rsidRDefault="00C05123" w:rsidP="00C05123">
      <w:r>
        <w:t>Ísland</w:t>
      </w:r>
    </w:p>
    <w:p w:rsidR="00C05123" w:rsidRDefault="00C05123" w:rsidP="00C05123">
      <w:r>
        <w:t>Actavis Group PTC ehf.</w:t>
      </w:r>
    </w:p>
    <w:p w:rsidR="00C05123" w:rsidRDefault="00C05123" w:rsidP="00C05123">
      <w:r>
        <w:t>Sími: +354 550 3300</w:t>
      </w:r>
    </w:p>
    <w:p w:rsidR="00C05123" w:rsidRDefault="00C05123" w:rsidP="00C05123">
      <w:r>
        <w:t>Slovenská republika</w:t>
      </w:r>
    </w:p>
    <w:p w:rsidR="00C05123" w:rsidRDefault="00C05123" w:rsidP="00C05123">
      <w:r>
        <w:t>TEVA Pharmaceuticals Slovakia s.r.o</w:t>
      </w:r>
    </w:p>
    <w:p w:rsidR="00C05123" w:rsidRDefault="00C05123" w:rsidP="00C05123">
      <w:r>
        <w:t>Tel: +421 2 57 26 79 11</w:t>
      </w:r>
    </w:p>
    <w:p w:rsidR="00C05123" w:rsidRDefault="00C05123" w:rsidP="00C05123">
      <w:r>
        <w:t>Italia</w:t>
      </w:r>
    </w:p>
    <w:p w:rsidR="00C05123" w:rsidRDefault="00C05123" w:rsidP="00C05123">
      <w:r>
        <w:t>Teva Italia S.r.l</w:t>
      </w:r>
    </w:p>
    <w:p w:rsidR="00C05123" w:rsidRDefault="00C05123" w:rsidP="00C05123">
      <w:r>
        <w:t>Tel:. +39 02 89 17 98 1</w:t>
      </w:r>
    </w:p>
    <w:p w:rsidR="00C05123" w:rsidRDefault="00C05123" w:rsidP="00C05123">
      <w:r>
        <w:t>Suomi/Finland</w:t>
      </w:r>
    </w:p>
    <w:p w:rsidR="00C05123" w:rsidRDefault="00C05123" w:rsidP="00C05123">
      <w:r>
        <w:t>Teva Finland</w:t>
      </w:r>
    </w:p>
    <w:p w:rsidR="00C05123" w:rsidRDefault="00C05123" w:rsidP="00C05123">
      <w:r>
        <w:t>Puh/Tel: +358 20 180 5900</w:t>
      </w:r>
    </w:p>
    <w:p w:rsidR="00C05123" w:rsidRDefault="00C05123" w:rsidP="00C05123">
      <w:r>
        <w:t>29</w:t>
      </w:r>
    </w:p>
    <w:p w:rsidR="00C05123" w:rsidRDefault="00C05123" w:rsidP="00C05123">
      <w:r>
        <w:t>Κύπρος</w:t>
      </w:r>
    </w:p>
    <w:p w:rsidR="00C05123" w:rsidRDefault="00C05123" w:rsidP="00C05123">
      <w:r>
        <w:t>Specifar ABEE</w:t>
      </w:r>
    </w:p>
    <w:p w:rsidR="00C05123" w:rsidRDefault="00C05123" w:rsidP="00C05123">
      <w:r>
        <w:t>Τηλ: +30 210 5401500</w:t>
      </w:r>
    </w:p>
    <w:p w:rsidR="00C05123" w:rsidRDefault="00C05123" w:rsidP="00C05123">
      <w:r>
        <w:t>Sverige</w:t>
      </w:r>
    </w:p>
    <w:p w:rsidR="00C05123" w:rsidRDefault="00C05123" w:rsidP="00C05123">
      <w:r>
        <w:lastRenderedPageBreak/>
        <w:t>Teva Sweden AB</w:t>
      </w:r>
    </w:p>
    <w:p w:rsidR="00C05123" w:rsidRDefault="00C05123" w:rsidP="00C05123">
      <w:r>
        <w:t>Tel: +46 42 12 11 00</w:t>
      </w:r>
    </w:p>
    <w:p w:rsidR="00C05123" w:rsidRDefault="00C05123" w:rsidP="00C05123">
      <w:r>
        <w:t>Latvija</w:t>
      </w:r>
    </w:p>
    <w:p w:rsidR="00C05123" w:rsidRDefault="00C05123" w:rsidP="00C05123">
      <w:r>
        <w:t>UAB "Sicor Biotech" filiāle Latvijā</w:t>
      </w:r>
    </w:p>
    <w:p w:rsidR="00C05123" w:rsidRDefault="00C05123" w:rsidP="00C05123">
      <w:r>
        <w:t>Tel: +371 673 23 666</w:t>
      </w:r>
    </w:p>
    <w:p w:rsidR="00C05123" w:rsidRDefault="00C05123" w:rsidP="00C05123">
      <w:r>
        <w:t>United Kingdom</w:t>
      </w:r>
    </w:p>
    <w:p w:rsidR="00C05123" w:rsidRDefault="00C05123" w:rsidP="00C05123">
      <w:r>
        <w:t>Teva UK Limited</w:t>
      </w:r>
    </w:p>
    <w:p w:rsidR="00C05123" w:rsidRDefault="00C05123" w:rsidP="00C05123">
      <w:r>
        <w:t>Tel: +44 1977 628500</w:t>
      </w:r>
    </w:p>
    <w:p w:rsidR="00C05123" w:rsidRDefault="00C05123" w:rsidP="00C05123">
      <w:r>
        <w:t>Šis pakuotės lapelis paskutinį kartą peržiūrėtas</w:t>
      </w:r>
    </w:p>
    <w:p w:rsidR="00C05123" w:rsidRDefault="00C05123" w:rsidP="00C05123">
      <w:r>
        <w:t>Išsami informacija apie šį vaistą pateikiama Europos vaistų agentūros tinklalapyje http://www.</w:t>
      </w:r>
    </w:p>
    <w:p w:rsidR="00DE4B6C" w:rsidRDefault="00C05123" w:rsidP="00C05123">
      <w:r>
        <w:t>ema.europa.eu. Joje taip pat rasite nuorodas į kitus tinklalapius apie retas ligas ir jų gydymą</w:t>
      </w:r>
    </w:p>
    <w:sectPr w:rsidR="00DE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3"/>
    <w:rsid w:val="00C05123"/>
    <w:rsid w:val="00D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2019-08-27T20:10:00Z</dcterms:created>
  <dcterms:modified xsi:type="dcterms:W3CDTF">2019-08-27T20:11:00Z</dcterms:modified>
</cp:coreProperties>
</file>